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66" w:rsidRPr="00C95D44" w:rsidRDefault="0055124E" w:rsidP="00FE3AE4">
      <w:pPr>
        <w:ind w:firstLine="709"/>
        <w:jc w:val="both"/>
        <w:rPr>
          <w:b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1"/>
          <w:szCs w:val="21"/>
          <w:shd w:val="clear" w:color="auto" w:fill="FFFFFF"/>
        </w:rPr>
        <w:t>Информация о наличии библиотек, объектов питания и охраны здоровья обучающихся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Style w:val="a9"/>
          <w:rFonts w:ascii="Arial" w:hAnsi="Arial" w:cs="Arial"/>
          <w:color w:val="333333"/>
          <w:sz w:val="21"/>
          <w:szCs w:val="21"/>
          <w:shd w:val="clear" w:color="auto" w:fill="FFFFFF"/>
        </w:rPr>
        <w:t> в том числе приспособленных для использования инвалидами и лицами с ограниченными возможностями здоровья​</w:t>
      </w:r>
    </w:p>
    <w:p w:rsidR="001D3566" w:rsidRDefault="001D3566">
      <w:pPr>
        <w:spacing w:after="160" w:line="259" w:lineRule="auto"/>
        <w:rPr>
          <w:b/>
          <w:bCs/>
          <w:kern w:val="36"/>
          <w:sz w:val="28"/>
          <w:szCs w:val="28"/>
        </w:rPr>
      </w:pPr>
    </w:p>
    <w:p w:rsidR="003F1FD9" w:rsidRDefault="003F1FD9">
      <w:pPr>
        <w:spacing w:after="160" w:line="259" w:lineRule="auto"/>
        <w:rPr>
          <w:b/>
          <w:bCs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4"/>
        <w:gridCol w:w="1762"/>
        <w:gridCol w:w="1700"/>
        <w:gridCol w:w="1753"/>
        <w:gridCol w:w="2266"/>
      </w:tblGrid>
      <w:tr w:rsidR="0055124E" w:rsidRPr="0055124E" w:rsidTr="0055124E">
        <w:tc>
          <w:tcPr>
            <w:tcW w:w="1864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Вид помещения</w:t>
            </w:r>
          </w:p>
        </w:tc>
        <w:tc>
          <w:tcPr>
            <w:tcW w:w="1762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Адрес места нахождения</w:t>
            </w:r>
          </w:p>
        </w:tc>
        <w:tc>
          <w:tcPr>
            <w:tcW w:w="1700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Площадь, м2</w:t>
            </w:r>
          </w:p>
        </w:tc>
        <w:tc>
          <w:tcPr>
            <w:tcW w:w="1753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Количество мест</w:t>
            </w:r>
          </w:p>
        </w:tc>
        <w:tc>
          <w:tcPr>
            <w:tcW w:w="2266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55124E" w:rsidRPr="0055124E" w:rsidTr="0055124E">
        <w:tc>
          <w:tcPr>
            <w:tcW w:w="1864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Библиотека</w:t>
            </w:r>
          </w:p>
        </w:tc>
        <w:tc>
          <w:tcPr>
            <w:tcW w:w="1762" w:type="dxa"/>
            <w:vAlign w:val="center"/>
          </w:tcPr>
          <w:p w:rsidR="0055124E" w:rsidRPr="0055124E" w:rsidRDefault="0055124E" w:rsidP="0055124E">
            <w:pPr>
              <w:jc w:val="center"/>
            </w:pPr>
            <w:r w:rsidRPr="0055124E">
              <w:t>392009, Тамбовская обл., г. Тамбов, ул. Лесная, дом №25</w:t>
            </w:r>
          </w:p>
        </w:tc>
        <w:tc>
          <w:tcPr>
            <w:tcW w:w="1700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193</w:t>
            </w:r>
          </w:p>
        </w:tc>
        <w:tc>
          <w:tcPr>
            <w:tcW w:w="1753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60</w:t>
            </w:r>
          </w:p>
        </w:tc>
        <w:tc>
          <w:tcPr>
            <w:tcW w:w="2266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да</w:t>
            </w:r>
          </w:p>
        </w:tc>
      </w:tr>
      <w:tr w:rsidR="0055124E" w:rsidRPr="0055124E" w:rsidTr="0055124E">
        <w:tc>
          <w:tcPr>
            <w:tcW w:w="1864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Столовая/буфет</w:t>
            </w:r>
          </w:p>
        </w:tc>
        <w:tc>
          <w:tcPr>
            <w:tcW w:w="1762" w:type="dxa"/>
            <w:vAlign w:val="center"/>
          </w:tcPr>
          <w:p w:rsidR="0055124E" w:rsidRPr="0055124E" w:rsidRDefault="0055124E" w:rsidP="0055124E">
            <w:pPr>
              <w:jc w:val="center"/>
            </w:pPr>
            <w:r w:rsidRPr="0055124E">
              <w:t>392009, Тамбовская обл., г. Тамбов, ул. Лесная, дом №25</w:t>
            </w:r>
          </w:p>
        </w:tc>
        <w:tc>
          <w:tcPr>
            <w:tcW w:w="1700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321</w:t>
            </w:r>
          </w:p>
        </w:tc>
        <w:tc>
          <w:tcPr>
            <w:tcW w:w="1753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80</w:t>
            </w:r>
          </w:p>
        </w:tc>
        <w:tc>
          <w:tcPr>
            <w:tcW w:w="2266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да</w:t>
            </w:r>
          </w:p>
        </w:tc>
      </w:tr>
      <w:tr w:rsidR="0055124E" w:rsidRPr="0055124E" w:rsidTr="0055124E">
        <w:tc>
          <w:tcPr>
            <w:tcW w:w="1864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t>Медицинский пункт</w:t>
            </w:r>
          </w:p>
        </w:tc>
        <w:tc>
          <w:tcPr>
            <w:tcW w:w="1762" w:type="dxa"/>
            <w:vAlign w:val="center"/>
          </w:tcPr>
          <w:p w:rsidR="0055124E" w:rsidRPr="0055124E" w:rsidRDefault="0055124E" w:rsidP="0055124E">
            <w:pPr>
              <w:jc w:val="center"/>
            </w:pPr>
            <w:r w:rsidRPr="0055124E">
              <w:t>392009, Тамбовская обл., г. Тамбов, ул. Лесная, дом №25</w:t>
            </w:r>
          </w:p>
        </w:tc>
        <w:tc>
          <w:tcPr>
            <w:tcW w:w="1700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44</w:t>
            </w:r>
          </w:p>
        </w:tc>
        <w:tc>
          <w:tcPr>
            <w:tcW w:w="1753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55124E" w:rsidRPr="0055124E" w:rsidRDefault="0055124E" w:rsidP="0055124E">
            <w:pPr>
              <w:spacing w:after="160" w:line="259" w:lineRule="auto"/>
              <w:jc w:val="center"/>
              <w:rPr>
                <w:bCs/>
                <w:kern w:val="36"/>
                <w:sz w:val="28"/>
                <w:szCs w:val="28"/>
              </w:rPr>
            </w:pPr>
            <w:r w:rsidRPr="0055124E">
              <w:rPr>
                <w:bCs/>
                <w:kern w:val="36"/>
                <w:sz w:val="28"/>
                <w:szCs w:val="28"/>
              </w:rPr>
              <w:t>нет</w:t>
            </w:r>
          </w:p>
        </w:tc>
      </w:tr>
    </w:tbl>
    <w:p w:rsidR="00FA5F16" w:rsidRDefault="00FA5F16" w:rsidP="00FA5F16">
      <w:pPr>
        <w:spacing w:after="160" w:line="259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A5F16" w:rsidRPr="003F1FD9" w:rsidRDefault="00FA5F16" w:rsidP="00FA5F16">
      <w:pPr>
        <w:spacing w:after="160" w:line="259" w:lineRule="auto"/>
        <w:ind w:firstLine="709"/>
        <w:jc w:val="both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3F1FD9">
        <w:rPr>
          <w:sz w:val="28"/>
          <w:szCs w:val="28"/>
          <w:shd w:val="clear" w:color="auto" w:fill="FFFFFF"/>
        </w:rPr>
        <w:t xml:space="preserve">Входные двери в </w:t>
      </w:r>
      <w:r>
        <w:rPr>
          <w:sz w:val="28"/>
          <w:szCs w:val="28"/>
          <w:shd w:val="clear" w:color="auto" w:fill="FFFFFF"/>
        </w:rPr>
        <w:t>с</w:t>
      </w:r>
      <w:r w:rsidRPr="003F1FD9">
        <w:rPr>
          <w:sz w:val="28"/>
          <w:szCs w:val="28"/>
          <w:shd w:val="clear" w:color="auto" w:fill="FFFFFF"/>
        </w:rPr>
        <w:t>толовую</w:t>
      </w:r>
      <w:r>
        <w:rPr>
          <w:sz w:val="28"/>
          <w:szCs w:val="28"/>
          <w:shd w:val="clear" w:color="auto" w:fill="FFFFFF"/>
        </w:rPr>
        <w:t xml:space="preserve"> и библиотеку</w:t>
      </w:r>
      <w:r w:rsidRPr="003F1FD9">
        <w:rPr>
          <w:sz w:val="28"/>
          <w:szCs w:val="28"/>
          <w:shd w:val="clear" w:color="auto" w:fill="FFFFFF"/>
        </w:rPr>
        <w:t xml:space="preserve"> обеспечивают беспрепятственный доступ передвигающимся в кресле-коляске.</w:t>
      </w:r>
    </w:p>
    <w:p w:rsidR="001D3566" w:rsidRDefault="001D3566">
      <w:pPr>
        <w:spacing w:after="160" w:line="259" w:lineRule="auto"/>
        <w:rPr>
          <w:b/>
          <w:bCs/>
          <w:kern w:val="36"/>
          <w:sz w:val="28"/>
          <w:szCs w:val="28"/>
        </w:rPr>
      </w:pPr>
    </w:p>
    <w:sectPr w:rsidR="001D3566" w:rsidSect="007024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F76"/>
    <w:multiLevelType w:val="multilevel"/>
    <w:tmpl w:val="56D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273C4"/>
    <w:multiLevelType w:val="multilevel"/>
    <w:tmpl w:val="0E8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D55F8"/>
    <w:multiLevelType w:val="multilevel"/>
    <w:tmpl w:val="B7B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DE1F04"/>
    <w:multiLevelType w:val="multilevel"/>
    <w:tmpl w:val="034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9E4B1E"/>
    <w:multiLevelType w:val="hybridMultilevel"/>
    <w:tmpl w:val="EDD826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4115B7"/>
    <w:multiLevelType w:val="hybridMultilevel"/>
    <w:tmpl w:val="1DD4A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2D"/>
    <w:rsid w:val="00020D70"/>
    <w:rsid w:val="00035EBB"/>
    <w:rsid w:val="00052B43"/>
    <w:rsid w:val="00076943"/>
    <w:rsid w:val="000A4835"/>
    <w:rsid w:val="000D5B6E"/>
    <w:rsid w:val="000D7355"/>
    <w:rsid w:val="00112B71"/>
    <w:rsid w:val="00116376"/>
    <w:rsid w:val="00140645"/>
    <w:rsid w:val="001A0413"/>
    <w:rsid w:val="001C4729"/>
    <w:rsid w:val="001D3566"/>
    <w:rsid w:val="00212995"/>
    <w:rsid w:val="002C2CCA"/>
    <w:rsid w:val="002E72D3"/>
    <w:rsid w:val="003728C3"/>
    <w:rsid w:val="00380B8C"/>
    <w:rsid w:val="0039042D"/>
    <w:rsid w:val="003D253B"/>
    <w:rsid w:val="003D6D07"/>
    <w:rsid w:val="003F1FD9"/>
    <w:rsid w:val="00414D36"/>
    <w:rsid w:val="004163A2"/>
    <w:rsid w:val="00416F3D"/>
    <w:rsid w:val="0044492A"/>
    <w:rsid w:val="00486A46"/>
    <w:rsid w:val="004A77A1"/>
    <w:rsid w:val="004C115B"/>
    <w:rsid w:val="0053418A"/>
    <w:rsid w:val="00544020"/>
    <w:rsid w:val="0055124E"/>
    <w:rsid w:val="005B691A"/>
    <w:rsid w:val="0067055C"/>
    <w:rsid w:val="007024C6"/>
    <w:rsid w:val="007234DD"/>
    <w:rsid w:val="007444D2"/>
    <w:rsid w:val="00791E7A"/>
    <w:rsid w:val="007A2DFE"/>
    <w:rsid w:val="007C0F05"/>
    <w:rsid w:val="007E2BE6"/>
    <w:rsid w:val="0080297E"/>
    <w:rsid w:val="00835B80"/>
    <w:rsid w:val="008647F6"/>
    <w:rsid w:val="008769D1"/>
    <w:rsid w:val="008A2576"/>
    <w:rsid w:val="008A2967"/>
    <w:rsid w:val="008E0573"/>
    <w:rsid w:val="008F1C38"/>
    <w:rsid w:val="009711AF"/>
    <w:rsid w:val="0097465A"/>
    <w:rsid w:val="009E6B15"/>
    <w:rsid w:val="00B35C04"/>
    <w:rsid w:val="00B62623"/>
    <w:rsid w:val="00B712CE"/>
    <w:rsid w:val="00B97DAD"/>
    <w:rsid w:val="00C219DC"/>
    <w:rsid w:val="00C95D44"/>
    <w:rsid w:val="00CC01E5"/>
    <w:rsid w:val="00CE1419"/>
    <w:rsid w:val="00D13A50"/>
    <w:rsid w:val="00D60028"/>
    <w:rsid w:val="00D70CA6"/>
    <w:rsid w:val="00DC14E0"/>
    <w:rsid w:val="00F175F8"/>
    <w:rsid w:val="00FA5F16"/>
    <w:rsid w:val="00FB0D5B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D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B71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C115B"/>
    <w:rPr>
      <w:color w:val="0000FF"/>
      <w:u w:val="single"/>
    </w:rPr>
  </w:style>
  <w:style w:type="paragraph" w:styleId="31">
    <w:name w:val="Body Text Indent 3"/>
    <w:basedOn w:val="a"/>
    <w:link w:val="32"/>
    <w:rsid w:val="004C11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11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4C115B"/>
    <w:pPr>
      <w:ind w:firstLine="708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4C115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97DA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0D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D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25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53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551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cp:lastPrinted>2017-09-07T08:06:00Z</cp:lastPrinted>
  <dcterms:created xsi:type="dcterms:W3CDTF">2019-01-31T20:14:00Z</dcterms:created>
  <dcterms:modified xsi:type="dcterms:W3CDTF">2019-01-31T20:14:00Z</dcterms:modified>
</cp:coreProperties>
</file>